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4254C" w14:textId="56AEA9DC" w:rsidR="00F235DD" w:rsidRPr="00365874" w:rsidRDefault="007551A6" w:rsidP="00F235DD">
      <w:pPr>
        <w:spacing w:line="360" w:lineRule="auto"/>
        <w:rPr>
          <w:rFonts w:ascii="Roboto Light" w:hAnsi="Roboto Light" w:cs="Arial"/>
          <w:lang w:val="en-US"/>
        </w:rPr>
      </w:pPr>
      <w:bookmarkStart w:id="0" w:name="_Hlk127361027"/>
      <w:r w:rsidRPr="00365874">
        <w:rPr>
          <w:rFonts w:ascii="Roboto Light" w:hAnsi="Roboto Light" w:cs="Arial"/>
          <w:lang w:val="en-US"/>
        </w:rPr>
        <w:t>Press Release</w:t>
      </w:r>
    </w:p>
    <w:p w14:paraId="6447BC3C" w14:textId="77777777" w:rsidR="00F235DD" w:rsidRPr="00365874" w:rsidRDefault="00F235DD" w:rsidP="00F235DD">
      <w:pPr>
        <w:spacing w:line="360" w:lineRule="auto"/>
        <w:rPr>
          <w:rFonts w:ascii="Roboto Light" w:hAnsi="Roboto Light" w:cs="Arial"/>
          <w:lang w:val="en-US"/>
        </w:rPr>
      </w:pPr>
    </w:p>
    <w:p w14:paraId="785FD187" w14:textId="77777777" w:rsidR="007551A6" w:rsidRPr="00365874" w:rsidRDefault="007551A6" w:rsidP="00F235DD">
      <w:pPr>
        <w:spacing w:line="360" w:lineRule="auto"/>
        <w:rPr>
          <w:rFonts w:ascii="Roboto Light" w:hAnsi="Roboto Light" w:cs="Arial"/>
          <w:lang w:val="en-US"/>
        </w:rPr>
      </w:pPr>
    </w:p>
    <w:p w14:paraId="2F0D2BA8" w14:textId="1C3D0113" w:rsidR="00F235DD" w:rsidRPr="00B62D65" w:rsidRDefault="00F235DD" w:rsidP="00F235DD">
      <w:pPr>
        <w:spacing w:line="360" w:lineRule="auto"/>
        <w:rPr>
          <w:rFonts w:ascii="Roboto Light" w:hAnsi="Roboto Light" w:cs="Arial"/>
          <w:lang w:val="en-GB"/>
        </w:rPr>
      </w:pPr>
      <w:r w:rsidRPr="00B62D65">
        <w:rPr>
          <w:rFonts w:ascii="Roboto Light" w:hAnsi="Roboto Light" w:cs="Arial"/>
          <w:lang w:val="en-GB"/>
        </w:rPr>
        <w:t xml:space="preserve">Oberdiessbach, </w:t>
      </w:r>
      <w:r w:rsidR="007551A6" w:rsidRPr="00B62D65">
        <w:rPr>
          <w:rFonts w:ascii="Roboto Light" w:hAnsi="Roboto Light" w:cs="Arial"/>
          <w:lang w:val="en-GB"/>
        </w:rPr>
        <w:t xml:space="preserve">October 3rd, </w:t>
      </w:r>
      <w:r w:rsidR="00464B94" w:rsidRPr="00B62D65">
        <w:rPr>
          <w:rFonts w:ascii="Roboto Light" w:hAnsi="Roboto Light" w:cs="Arial"/>
          <w:lang w:val="en-GB"/>
        </w:rPr>
        <w:t>2024</w:t>
      </w:r>
    </w:p>
    <w:bookmarkEnd w:id="0"/>
    <w:p w14:paraId="49BDC276" w14:textId="77777777" w:rsidR="00CF2AF2" w:rsidRPr="00B62D65" w:rsidRDefault="00CF2AF2" w:rsidP="00DE5B43">
      <w:pPr>
        <w:spacing w:line="360" w:lineRule="auto"/>
        <w:rPr>
          <w:rFonts w:ascii="Roboto Light" w:hAnsi="Roboto Light"/>
          <w:lang w:val="en-GB"/>
        </w:rPr>
      </w:pPr>
    </w:p>
    <w:p w14:paraId="2BB8267A" w14:textId="77777777" w:rsidR="00464B94" w:rsidRPr="00B62D65" w:rsidRDefault="00464B94" w:rsidP="00464B94">
      <w:pPr>
        <w:rPr>
          <w:rFonts w:ascii="Roboto" w:hAnsi="Roboto"/>
          <w:b/>
          <w:bCs/>
          <w:lang w:val="en-GB"/>
        </w:rPr>
      </w:pPr>
    </w:p>
    <w:p w14:paraId="3E32D8C3" w14:textId="357BA6A6" w:rsidR="00B62D65" w:rsidRPr="00B62D65" w:rsidRDefault="00B62D65" w:rsidP="00B62D65">
      <w:pPr>
        <w:widowControl w:val="0"/>
        <w:pBdr>
          <w:top w:val="nil"/>
          <w:left w:val="nil"/>
          <w:bottom w:val="nil"/>
          <w:right w:val="nil"/>
          <w:between w:val="nil"/>
        </w:pBdr>
        <w:rPr>
          <w:rFonts w:ascii="Roboto Medium" w:hAnsi="Roboto Medium" w:cs="Garamond"/>
          <w:color w:val="000000"/>
          <w:sz w:val="30"/>
          <w:szCs w:val="30"/>
          <w:lang w:val="en-GB" w:eastAsia="fr-BE"/>
        </w:rPr>
      </w:pPr>
      <w:r w:rsidRPr="00B62D65">
        <w:rPr>
          <w:rFonts w:ascii="Roboto Medium" w:hAnsi="Roboto Medium" w:cs="Garamond"/>
          <w:b/>
          <w:bCs/>
          <w:color w:val="000000"/>
          <w:sz w:val="30"/>
          <w:szCs w:val="30"/>
          <w:lang w:val="en-GB" w:eastAsia="fr-BE"/>
        </w:rPr>
        <w:t xml:space="preserve">Manfred </w:t>
      </w:r>
      <w:proofErr w:type="spellStart"/>
      <w:r w:rsidRPr="00B62D65">
        <w:rPr>
          <w:rFonts w:ascii="Roboto Medium" w:hAnsi="Roboto Medium" w:cs="Garamond"/>
          <w:b/>
          <w:bCs/>
          <w:color w:val="000000"/>
          <w:sz w:val="30"/>
          <w:szCs w:val="30"/>
          <w:lang w:val="en-GB" w:eastAsia="fr-BE"/>
        </w:rPr>
        <w:t>Zurkirch</w:t>
      </w:r>
      <w:proofErr w:type="spellEnd"/>
      <w:r w:rsidRPr="00B62D65">
        <w:rPr>
          <w:rFonts w:ascii="Roboto Medium" w:hAnsi="Roboto Medium" w:cs="Garamond"/>
          <w:b/>
          <w:bCs/>
          <w:color w:val="000000"/>
          <w:sz w:val="30"/>
          <w:szCs w:val="30"/>
          <w:lang w:val="en-GB" w:eastAsia="fr-BE"/>
        </w:rPr>
        <w:t xml:space="preserve"> to Take Over as CEO of Hoffmann Neopac on January 1</w:t>
      </w:r>
    </w:p>
    <w:p w14:paraId="45524F7F" w14:textId="77777777" w:rsidR="00976695" w:rsidRPr="00B62D65" w:rsidRDefault="00976695" w:rsidP="00F235DD">
      <w:pPr>
        <w:widowControl w:val="0"/>
        <w:pBdr>
          <w:top w:val="nil"/>
          <w:left w:val="nil"/>
          <w:bottom w:val="nil"/>
          <w:right w:val="nil"/>
          <w:between w:val="nil"/>
        </w:pBdr>
        <w:rPr>
          <w:rFonts w:ascii="Roboto Medium" w:hAnsi="Roboto Medium" w:cs="Garamond"/>
          <w:color w:val="000000"/>
          <w:sz w:val="30"/>
          <w:szCs w:val="30"/>
          <w:lang w:val="en-GB" w:eastAsia="fr-BE"/>
        </w:rPr>
      </w:pPr>
    </w:p>
    <w:p w14:paraId="18B46C39" w14:textId="4F6806E4" w:rsidR="00B62D65" w:rsidRPr="00B62D65" w:rsidRDefault="00B62D65" w:rsidP="00B62D65">
      <w:pPr>
        <w:widowControl w:val="0"/>
        <w:rPr>
          <w:rFonts w:ascii="Roboto Light" w:hAnsi="Roboto Light"/>
          <w:iCs/>
          <w:color w:val="000000" w:themeColor="text1"/>
          <w:sz w:val="20"/>
          <w:lang w:val="en-GB"/>
        </w:rPr>
      </w:pPr>
      <w:r w:rsidRPr="00B62D65">
        <w:rPr>
          <w:rFonts w:ascii="Roboto Light" w:hAnsi="Roboto Light"/>
          <w:b/>
          <w:bCs/>
          <w:i/>
          <w:color w:val="000000" w:themeColor="text1"/>
          <w:sz w:val="20"/>
          <w:lang w:val="en-GB"/>
        </w:rPr>
        <w:t>Thun, Switzerland</w:t>
      </w:r>
      <w:r w:rsidRPr="00B62D65">
        <w:rPr>
          <w:rFonts w:ascii="Roboto Light" w:hAnsi="Roboto Light"/>
          <w:i/>
          <w:color w:val="000000" w:themeColor="text1"/>
          <w:sz w:val="20"/>
          <w:lang w:val="en-GB"/>
        </w:rPr>
        <w:t xml:space="preserve"> – </w:t>
      </w:r>
      <w:r w:rsidRPr="00B62D65">
        <w:rPr>
          <w:rFonts w:ascii="Roboto Light" w:hAnsi="Roboto Light"/>
          <w:iCs/>
          <w:color w:val="000000" w:themeColor="text1"/>
          <w:sz w:val="20"/>
          <w:lang w:val="en-GB"/>
        </w:rPr>
        <w:t xml:space="preserve">Hoffmann Neopac, a global provider of high-quality packaging and </w:t>
      </w:r>
      <w:r w:rsidR="00553547">
        <w:rPr>
          <w:rFonts w:ascii="Roboto Light" w:hAnsi="Roboto Light"/>
          <w:iCs/>
          <w:color w:val="000000" w:themeColor="text1"/>
          <w:sz w:val="20"/>
          <w:lang w:val="en-GB"/>
        </w:rPr>
        <w:t>dispensing</w:t>
      </w:r>
      <w:r w:rsidRPr="00B62D65">
        <w:rPr>
          <w:rFonts w:ascii="Roboto Light" w:hAnsi="Roboto Light"/>
          <w:iCs/>
          <w:color w:val="000000" w:themeColor="text1"/>
          <w:sz w:val="20"/>
          <w:lang w:val="en-GB"/>
        </w:rPr>
        <w:t xml:space="preserve"> solutions for the pharmaceutical, cosmetics, and consumer goods industries, announces the appointment of Manfred </w:t>
      </w:r>
      <w:proofErr w:type="spellStart"/>
      <w:r w:rsidRPr="00B62D65">
        <w:rPr>
          <w:rFonts w:ascii="Roboto Light" w:hAnsi="Roboto Light"/>
          <w:iCs/>
          <w:color w:val="000000" w:themeColor="text1"/>
          <w:sz w:val="20"/>
          <w:lang w:val="en-GB"/>
        </w:rPr>
        <w:t>Zurkirch</w:t>
      </w:r>
      <w:proofErr w:type="spellEnd"/>
      <w:r w:rsidRPr="00B62D65">
        <w:rPr>
          <w:rFonts w:ascii="Roboto Light" w:hAnsi="Roboto Light"/>
          <w:iCs/>
          <w:color w:val="000000" w:themeColor="text1"/>
          <w:sz w:val="20"/>
          <w:lang w:val="en-GB"/>
        </w:rPr>
        <w:t xml:space="preserve"> as </w:t>
      </w:r>
      <w:r w:rsidR="004F36BA">
        <w:rPr>
          <w:rFonts w:ascii="Roboto Light" w:hAnsi="Roboto Light"/>
          <w:iCs/>
          <w:color w:val="000000" w:themeColor="text1"/>
          <w:sz w:val="20"/>
          <w:lang w:val="en-GB"/>
        </w:rPr>
        <w:t>its</w:t>
      </w:r>
      <w:r w:rsidRPr="00B62D65">
        <w:rPr>
          <w:rFonts w:ascii="Roboto Light" w:hAnsi="Roboto Light"/>
          <w:iCs/>
          <w:color w:val="000000" w:themeColor="text1"/>
          <w:sz w:val="20"/>
          <w:lang w:val="en-GB"/>
        </w:rPr>
        <w:t xml:space="preserve"> new CEO, effective January 1, 2025. With his extensive experience in </w:t>
      </w:r>
      <w:r w:rsidR="00C228F1">
        <w:rPr>
          <w:rFonts w:ascii="Roboto Light" w:hAnsi="Roboto Light"/>
          <w:iCs/>
          <w:color w:val="000000" w:themeColor="text1"/>
          <w:sz w:val="20"/>
          <w:lang w:val="en-GB"/>
        </w:rPr>
        <w:t>executive</w:t>
      </w:r>
      <w:r w:rsidR="004F36BA">
        <w:rPr>
          <w:rFonts w:ascii="Roboto Light" w:hAnsi="Roboto Light"/>
          <w:iCs/>
          <w:color w:val="000000" w:themeColor="text1"/>
          <w:sz w:val="20"/>
          <w:lang w:val="en-GB"/>
        </w:rPr>
        <w:t xml:space="preserve"> </w:t>
      </w:r>
      <w:r w:rsidRPr="00B62D65">
        <w:rPr>
          <w:rFonts w:ascii="Roboto Light" w:hAnsi="Roboto Light"/>
          <w:iCs/>
          <w:color w:val="000000" w:themeColor="text1"/>
          <w:sz w:val="20"/>
          <w:lang w:val="en-GB"/>
        </w:rPr>
        <w:t xml:space="preserve">positions </w:t>
      </w:r>
      <w:r w:rsidR="004F36BA">
        <w:rPr>
          <w:rFonts w:ascii="Roboto Light" w:hAnsi="Roboto Light"/>
          <w:iCs/>
          <w:color w:val="000000" w:themeColor="text1"/>
          <w:sz w:val="20"/>
          <w:lang w:val="en-GB"/>
        </w:rPr>
        <w:t xml:space="preserve">in </w:t>
      </w:r>
      <w:r w:rsidRPr="00B62D65">
        <w:rPr>
          <w:rFonts w:ascii="Roboto Light" w:hAnsi="Roboto Light"/>
          <w:iCs/>
          <w:color w:val="000000" w:themeColor="text1"/>
          <w:sz w:val="20"/>
          <w:lang w:val="en-GB"/>
        </w:rPr>
        <w:t xml:space="preserve">the packaging and manufacturing industries, including as CEO of Thielmann AG, Ferag AG, and </w:t>
      </w:r>
      <w:proofErr w:type="spellStart"/>
      <w:r w:rsidRPr="00B62D65">
        <w:rPr>
          <w:rFonts w:ascii="Roboto Light" w:hAnsi="Roboto Light"/>
          <w:iCs/>
          <w:color w:val="000000" w:themeColor="text1"/>
          <w:sz w:val="20"/>
          <w:lang w:val="en-GB"/>
        </w:rPr>
        <w:t>PackSys</w:t>
      </w:r>
      <w:proofErr w:type="spellEnd"/>
      <w:r w:rsidRPr="00B62D65">
        <w:rPr>
          <w:rFonts w:ascii="Roboto Light" w:hAnsi="Roboto Light"/>
          <w:iCs/>
          <w:color w:val="000000" w:themeColor="text1"/>
          <w:sz w:val="20"/>
          <w:lang w:val="en-GB"/>
        </w:rPr>
        <w:t xml:space="preserve"> Global AG, Manfred </w:t>
      </w:r>
      <w:proofErr w:type="spellStart"/>
      <w:r w:rsidRPr="00B62D65">
        <w:rPr>
          <w:rFonts w:ascii="Roboto Light" w:hAnsi="Roboto Light"/>
          <w:iCs/>
          <w:color w:val="000000" w:themeColor="text1"/>
          <w:sz w:val="20"/>
          <w:lang w:val="en-GB"/>
        </w:rPr>
        <w:t>Zurkirch</w:t>
      </w:r>
      <w:proofErr w:type="spellEnd"/>
      <w:r w:rsidRPr="00B62D65">
        <w:rPr>
          <w:rFonts w:ascii="Roboto Light" w:hAnsi="Roboto Light"/>
          <w:iCs/>
          <w:color w:val="000000" w:themeColor="text1"/>
          <w:sz w:val="20"/>
          <w:lang w:val="en-GB"/>
        </w:rPr>
        <w:t xml:space="preserve"> will lead the Hoffmann Neopac Group to continued success. </w:t>
      </w:r>
      <w:proofErr w:type="spellStart"/>
      <w:r w:rsidRPr="00B62D65">
        <w:rPr>
          <w:rFonts w:ascii="Roboto Light" w:hAnsi="Roboto Light"/>
          <w:iCs/>
          <w:color w:val="000000" w:themeColor="text1"/>
          <w:sz w:val="20"/>
          <w:lang w:val="en-GB"/>
        </w:rPr>
        <w:t>Zurkirch</w:t>
      </w:r>
      <w:proofErr w:type="spellEnd"/>
      <w:r w:rsidRPr="00B62D65">
        <w:rPr>
          <w:rFonts w:ascii="Roboto Light" w:hAnsi="Roboto Light"/>
          <w:iCs/>
          <w:color w:val="000000" w:themeColor="text1"/>
          <w:sz w:val="20"/>
          <w:lang w:val="en-GB"/>
        </w:rPr>
        <w:t xml:space="preserve"> succeeds Mark </w:t>
      </w:r>
      <w:proofErr w:type="spellStart"/>
      <w:r w:rsidRPr="00B62D65">
        <w:rPr>
          <w:rFonts w:ascii="Roboto Light" w:hAnsi="Roboto Light"/>
          <w:iCs/>
          <w:color w:val="000000" w:themeColor="text1"/>
          <w:sz w:val="20"/>
          <w:lang w:val="en-GB"/>
        </w:rPr>
        <w:t>Aegler</w:t>
      </w:r>
      <w:proofErr w:type="spellEnd"/>
      <w:r w:rsidRPr="00B62D65">
        <w:rPr>
          <w:rFonts w:ascii="Roboto Light" w:hAnsi="Roboto Light"/>
          <w:iCs/>
          <w:color w:val="000000" w:themeColor="text1"/>
          <w:sz w:val="20"/>
          <w:lang w:val="en-GB"/>
        </w:rPr>
        <w:t>, who stepped down in June after 13 years as CEO.</w:t>
      </w:r>
    </w:p>
    <w:p w14:paraId="50D22F54" w14:textId="77777777" w:rsidR="00B62D65" w:rsidRPr="00B62D65" w:rsidRDefault="00B62D65" w:rsidP="00B62D65">
      <w:pPr>
        <w:widowControl w:val="0"/>
        <w:rPr>
          <w:rFonts w:ascii="Roboto Light" w:hAnsi="Roboto Light"/>
          <w:iCs/>
          <w:color w:val="000000" w:themeColor="text1"/>
          <w:sz w:val="20"/>
          <w:lang w:val="en-GB"/>
        </w:rPr>
      </w:pPr>
    </w:p>
    <w:p w14:paraId="5CA87B3B" w14:textId="1F9D8768" w:rsidR="00B62D65" w:rsidRPr="00B62D65" w:rsidRDefault="00B62D65" w:rsidP="00B62D65">
      <w:pPr>
        <w:widowControl w:val="0"/>
        <w:rPr>
          <w:rFonts w:ascii="Roboto Light" w:hAnsi="Roboto Light"/>
          <w:iCs/>
          <w:color w:val="000000" w:themeColor="text1"/>
          <w:sz w:val="20"/>
          <w:lang w:val="en-GB"/>
        </w:rPr>
      </w:pPr>
      <w:r w:rsidRPr="00B62D65">
        <w:rPr>
          <w:rFonts w:ascii="Roboto Light" w:hAnsi="Roboto Light"/>
          <w:iCs/>
          <w:color w:val="000000" w:themeColor="text1"/>
          <w:sz w:val="20"/>
          <w:lang w:val="en-GB"/>
        </w:rPr>
        <w:t xml:space="preserve">Peter Schildknecht, Chairman of the Board of Directors of the Hoffmann Neopac Group </w:t>
      </w:r>
      <w:r w:rsidR="002677C4">
        <w:rPr>
          <w:rFonts w:ascii="Roboto Light" w:hAnsi="Roboto Light"/>
          <w:iCs/>
          <w:color w:val="000000" w:themeColor="text1"/>
          <w:sz w:val="20"/>
          <w:lang w:val="en-GB"/>
        </w:rPr>
        <w:t xml:space="preserve">since </w:t>
      </w:r>
      <w:r w:rsidRPr="00B62D65">
        <w:rPr>
          <w:rFonts w:ascii="Roboto Light" w:hAnsi="Roboto Light"/>
          <w:iCs/>
          <w:color w:val="000000" w:themeColor="text1"/>
          <w:sz w:val="20"/>
          <w:lang w:val="en-GB"/>
        </w:rPr>
        <w:t xml:space="preserve">June 2024, is pleased: "With Manfred </w:t>
      </w:r>
      <w:proofErr w:type="spellStart"/>
      <w:r w:rsidRPr="00B62D65">
        <w:rPr>
          <w:rFonts w:ascii="Roboto Light" w:hAnsi="Roboto Light"/>
          <w:iCs/>
          <w:color w:val="000000" w:themeColor="text1"/>
          <w:sz w:val="20"/>
          <w:lang w:val="en-GB"/>
        </w:rPr>
        <w:t>Zurkirch</w:t>
      </w:r>
      <w:proofErr w:type="spellEnd"/>
      <w:r w:rsidRPr="00B62D65">
        <w:rPr>
          <w:rFonts w:ascii="Roboto Light" w:hAnsi="Roboto Light"/>
          <w:iCs/>
          <w:color w:val="000000" w:themeColor="text1"/>
          <w:sz w:val="20"/>
          <w:lang w:val="en-GB"/>
        </w:rPr>
        <w:t xml:space="preserve">, we have gained a CEO with a strong customer focus and a clear emphasis on innovation. He will help </w:t>
      </w:r>
      <w:r w:rsidR="00C5402A">
        <w:rPr>
          <w:rFonts w:ascii="Roboto Light" w:hAnsi="Roboto Light"/>
          <w:iCs/>
          <w:color w:val="000000" w:themeColor="text1"/>
          <w:sz w:val="20"/>
          <w:lang w:val="en-GB"/>
        </w:rPr>
        <w:t xml:space="preserve">to </w:t>
      </w:r>
      <w:r w:rsidRPr="00B62D65">
        <w:rPr>
          <w:rFonts w:ascii="Roboto Light" w:hAnsi="Roboto Light"/>
          <w:iCs/>
          <w:color w:val="000000" w:themeColor="text1"/>
          <w:sz w:val="20"/>
          <w:lang w:val="en-GB"/>
        </w:rPr>
        <w:t xml:space="preserve">further strengthen our position as a leading provider of sustainable packaging solutions. I would also like to </w:t>
      </w:r>
      <w:r w:rsidR="00C5402A">
        <w:rPr>
          <w:rFonts w:ascii="Roboto Light" w:hAnsi="Roboto Light"/>
          <w:iCs/>
          <w:color w:val="000000" w:themeColor="text1"/>
          <w:sz w:val="20"/>
          <w:lang w:val="en-GB"/>
        </w:rPr>
        <w:t xml:space="preserve">take this opportunity to thank </w:t>
      </w:r>
      <w:r w:rsidRPr="00B62D65">
        <w:rPr>
          <w:rFonts w:ascii="Roboto Light" w:hAnsi="Roboto Light"/>
          <w:iCs/>
          <w:color w:val="000000" w:themeColor="text1"/>
          <w:sz w:val="20"/>
          <w:lang w:val="en-GB"/>
        </w:rPr>
        <w:t xml:space="preserve">Stefan Pulfer, the Group's long-standing CFO, who </w:t>
      </w:r>
      <w:r w:rsidR="002A1892">
        <w:rPr>
          <w:rFonts w:ascii="Roboto Light" w:hAnsi="Roboto Light"/>
          <w:iCs/>
          <w:color w:val="000000" w:themeColor="text1"/>
          <w:sz w:val="20"/>
          <w:lang w:val="en-GB"/>
        </w:rPr>
        <w:t xml:space="preserve">is </w:t>
      </w:r>
      <w:r w:rsidRPr="00B62D65">
        <w:rPr>
          <w:rFonts w:ascii="Roboto Light" w:hAnsi="Roboto Light"/>
          <w:iCs/>
          <w:color w:val="000000" w:themeColor="text1"/>
          <w:sz w:val="20"/>
          <w:lang w:val="en-GB"/>
        </w:rPr>
        <w:t>leading the company on an interim basis until the end of the year."</w:t>
      </w:r>
    </w:p>
    <w:p w14:paraId="5304BDAF" w14:textId="77777777" w:rsidR="006B223F" w:rsidRDefault="006B223F" w:rsidP="006B223F">
      <w:pPr>
        <w:widowControl w:val="0"/>
        <w:rPr>
          <w:rFonts w:ascii="Roboto Light" w:eastAsia="Twentieth Century" w:hAnsi="Roboto Light" w:cs="Twentieth Century"/>
          <w:b/>
          <w:bCs/>
          <w:i/>
          <w:iCs/>
          <w:color w:val="000000" w:themeColor="text1"/>
          <w:sz w:val="18"/>
          <w:szCs w:val="18"/>
          <w:lang w:val="en-GB" w:eastAsia="en-GB"/>
        </w:rPr>
      </w:pPr>
    </w:p>
    <w:p w14:paraId="5A8AD7CC" w14:textId="77777777" w:rsidR="00B44906" w:rsidRPr="00B62D65" w:rsidRDefault="00B44906" w:rsidP="006B223F">
      <w:pPr>
        <w:widowControl w:val="0"/>
        <w:rPr>
          <w:rFonts w:ascii="Roboto Light" w:eastAsia="Twentieth Century" w:hAnsi="Roboto Light" w:cs="Twentieth Century"/>
          <w:b/>
          <w:bCs/>
          <w:i/>
          <w:iCs/>
          <w:color w:val="000000" w:themeColor="text1"/>
          <w:sz w:val="18"/>
          <w:szCs w:val="18"/>
          <w:lang w:val="en-GB" w:eastAsia="en-GB"/>
        </w:rPr>
      </w:pPr>
    </w:p>
    <w:p w14:paraId="60507315" w14:textId="0F7EDC52" w:rsidR="006B223F" w:rsidRDefault="00365874" w:rsidP="006B223F">
      <w:pPr>
        <w:widowControl w:val="0"/>
        <w:rPr>
          <w:rFonts w:ascii="Roboto Light" w:eastAsia="Twentieth Century" w:hAnsi="Roboto Light" w:cs="Twentieth Century"/>
          <w:b/>
          <w:bCs/>
          <w:i/>
          <w:iCs/>
          <w:color w:val="000000" w:themeColor="text1"/>
          <w:sz w:val="20"/>
          <w:szCs w:val="20"/>
          <w:lang w:eastAsia="en-GB"/>
        </w:rPr>
      </w:pPr>
      <w:r>
        <w:rPr>
          <w:rFonts w:ascii="Roboto Light" w:eastAsia="Twentieth Century" w:hAnsi="Roboto Light" w:cs="Twentieth Century"/>
          <w:b/>
          <w:bCs/>
          <w:i/>
          <w:iCs/>
          <w:color w:val="000000" w:themeColor="text1"/>
          <w:sz w:val="20"/>
          <w:szCs w:val="20"/>
          <w:lang w:eastAsia="en-GB"/>
        </w:rPr>
        <w:t>About</w:t>
      </w:r>
      <w:r w:rsidR="00F235DD">
        <w:rPr>
          <w:rFonts w:ascii="Roboto Light" w:eastAsia="Twentieth Century" w:hAnsi="Roboto Light" w:cs="Twentieth Century"/>
          <w:b/>
          <w:bCs/>
          <w:i/>
          <w:iCs/>
          <w:color w:val="000000" w:themeColor="text1"/>
          <w:sz w:val="20"/>
          <w:szCs w:val="20"/>
          <w:lang w:eastAsia="en-GB"/>
        </w:rPr>
        <w:t xml:space="preserve"> </w:t>
      </w:r>
      <w:r w:rsidR="006C1762">
        <w:rPr>
          <w:rFonts w:ascii="Roboto Light" w:eastAsia="Twentieth Century" w:hAnsi="Roboto Light" w:cs="Twentieth Century"/>
          <w:b/>
          <w:bCs/>
          <w:i/>
          <w:iCs/>
          <w:color w:val="000000" w:themeColor="text1"/>
          <w:sz w:val="20"/>
          <w:szCs w:val="20"/>
          <w:lang w:eastAsia="en-GB"/>
        </w:rPr>
        <w:t xml:space="preserve">Hoffmann Neopac </w:t>
      </w:r>
    </w:p>
    <w:p w14:paraId="0B8C30DB" w14:textId="77777777" w:rsidR="00F235DD" w:rsidRPr="006B223F" w:rsidRDefault="00F235DD" w:rsidP="006B223F">
      <w:pPr>
        <w:widowControl w:val="0"/>
        <w:rPr>
          <w:rFonts w:ascii="Roboto Light" w:hAnsi="Roboto Light"/>
          <w:color w:val="000000"/>
          <w:sz w:val="20"/>
          <w:szCs w:val="20"/>
        </w:rPr>
      </w:pPr>
    </w:p>
    <w:p w14:paraId="09C28776" w14:textId="77777777" w:rsidR="00657B8F" w:rsidRPr="00657B8F" w:rsidRDefault="00657B8F" w:rsidP="00657B8F">
      <w:pPr>
        <w:widowControl w:val="0"/>
        <w:pBdr>
          <w:top w:val="nil"/>
          <w:left w:val="nil"/>
          <w:bottom w:val="nil"/>
          <w:right w:val="nil"/>
          <w:between w:val="nil"/>
        </w:pBdr>
        <w:spacing w:line="240" w:lineRule="auto"/>
        <w:rPr>
          <w:rStyle w:val="A1"/>
          <w:rFonts w:ascii="Roboto Light" w:hAnsi="Roboto Light" w:cs="Arial"/>
          <w:i/>
          <w:sz w:val="20"/>
          <w:szCs w:val="20"/>
          <w:lang w:val="en-GB"/>
        </w:rPr>
      </w:pPr>
      <w:r w:rsidRPr="00657B8F">
        <w:rPr>
          <w:rStyle w:val="A1"/>
          <w:rFonts w:ascii="Roboto Light" w:hAnsi="Roboto Light" w:cs="Arial"/>
          <w:i/>
          <w:sz w:val="20"/>
          <w:szCs w:val="20"/>
          <w:lang w:val="en-GB"/>
        </w:rPr>
        <w:t>Hoffmann Neopac is a privately owned company headquartered in Thun, Switzerland. The group produces high-quality metal and plastic packaging at six locations: HOFFMANN cans in Thun and the Netherlands, and Polyfoil® and plastic tubes at NEOPAC plants in Switzerland, Hungary, the USA and India. Long-standing customers include international pharmaceutical, cosmetics and consumer goods manufacturers in Europe, North America and Asia.</w:t>
      </w:r>
    </w:p>
    <w:p w14:paraId="377DA53A" w14:textId="77777777" w:rsidR="00657B8F" w:rsidRPr="00657B8F" w:rsidRDefault="00657B8F" w:rsidP="00657B8F">
      <w:pPr>
        <w:widowControl w:val="0"/>
        <w:pBdr>
          <w:top w:val="nil"/>
          <w:left w:val="nil"/>
          <w:bottom w:val="nil"/>
          <w:right w:val="nil"/>
          <w:between w:val="nil"/>
        </w:pBdr>
        <w:spacing w:line="240" w:lineRule="auto"/>
        <w:rPr>
          <w:rStyle w:val="A1"/>
          <w:rFonts w:ascii="Roboto Light" w:hAnsi="Roboto Light" w:cs="Arial"/>
          <w:i/>
          <w:sz w:val="20"/>
          <w:szCs w:val="20"/>
          <w:lang w:val="en-GB"/>
        </w:rPr>
      </w:pPr>
    </w:p>
    <w:p w14:paraId="5FA06E26" w14:textId="32A49A3B" w:rsidR="00F235DD" w:rsidRPr="00657B8F" w:rsidRDefault="00657B8F" w:rsidP="00657B8F">
      <w:pPr>
        <w:widowControl w:val="0"/>
        <w:pBdr>
          <w:top w:val="nil"/>
          <w:left w:val="nil"/>
          <w:bottom w:val="nil"/>
          <w:right w:val="nil"/>
          <w:between w:val="nil"/>
        </w:pBdr>
        <w:spacing w:line="240" w:lineRule="auto"/>
        <w:rPr>
          <w:rFonts w:ascii="Roboto Light" w:eastAsia="Twentieth Century" w:hAnsi="Roboto Light" w:cs="Twentieth Century"/>
          <w:b/>
          <w:i/>
          <w:color w:val="000000"/>
          <w:sz w:val="20"/>
          <w:szCs w:val="20"/>
          <w:lang w:val="en-GB" w:eastAsia="en-GB"/>
        </w:rPr>
      </w:pPr>
      <w:r w:rsidRPr="00657B8F">
        <w:rPr>
          <w:rStyle w:val="A1"/>
          <w:rFonts w:ascii="Roboto Light" w:hAnsi="Roboto Light" w:cs="Arial"/>
          <w:i/>
          <w:sz w:val="20"/>
          <w:szCs w:val="20"/>
          <w:lang w:val="en-GB"/>
        </w:rPr>
        <w:t>Hoffmann Neopac employs 1,</w:t>
      </w:r>
      <w:r w:rsidR="00F96356">
        <w:rPr>
          <w:rStyle w:val="A1"/>
          <w:rFonts w:ascii="Roboto Light" w:hAnsi="Roboto Light" w:cs="Arial"/>
          <w:i/>
          <w:sz w:val="20"/>
          <w:szCs w:val="20"/>
          <w:lang w:val="en-GB"/>
        </w:rPr>
        <w:t>20</w:t>
      </w:r>
      <w:r w:rsidRPr="00657B8F">
        <w:rPr>
          <w:rStyle w:val="A1"/>
          <w:rFonts w:ascii="Roboto Light" w:hAnsi="Roboto Light" w:cs="Arial"/>
          <w:i/>
          <w:sz w:val="20"/>
          <w:szCs w:val="20"/>
          <w:lang w:val="en-GB"/>
        </w:rPr>
        <w:t>0 people and has a production capacity of 1.3 billion tubes and 900 million cans. The company is committed to sustainability in both its manufacturing processes and corporate culture and offers an environmentally friendly packaging portfolio.</w:t>
      </w:r>
    </w:p>
    <w:p w14:paraId="14DC60F9" w14:textId="77777777" w:rsidR="00657B8F" w:rsidRDefault="00657B8F" w:rsidP="006B223F">
      <w:pPr>
        <w:rPr>
          <w:rFonts w:ascii="Roboto Light" w:eastAsia="Twentieth Century" w:hAnsi="Roboto Light" w:cs="Twentieth Century"/>
          <w:bCs/>
          <w:color w:val="000000"/>
          <w:sz w:val="20"/>
          <w:szCs w:val="20"/>
          <w:lang w:val="en-GB" w:eastAsia="en-GB"/>
        </w:rPr>
      </w:pPr>
    </w:p>
    <w:p w14:paraId="1EF9BF60" w14:textId="77777777" w:rsidR="00657B8F" w:rsidRDefault="00657B8F" w:rsidP="006B223F">
      <w:pPr>
        <w:rPr>
          <w:rFonts w:ascii="Roboto Light" w:eastAsia="Twentieth Century" w:hAnsi="Roboto Light" w:cs="Twentieth Century"/>
          <w:bCs/>
          <w:color w:val="000000"/>
          <w:sz w:val="20"/>
          <w:szCs w:val="20"/>
          <w:lang w:val="en-GB" w:eastAsia="en-GB"/>
        </w:rPr>
      </w:pPr>
    </w:p>
    <w:p w14:paraId="76075BFA" w14:textId="6580F311" w:rsidR="006B223F" w:rsidRPr="00826467" w:rsidRDefault="00826467" w:rsidP="006B223F">
      <w:pPr>
        <w:rPr>
          <w:rFonts w:ascii="Roboto Light" w:hAnsi="Roboto Light"/>
          <w:b/>
          <w:bCs/>
          <w:i/>
          <w:iCs/>
          <w:sz w:val="20"/>
          <w:szCs w:val="20"/>
          <w:highlight w:val="yellow"/>
          <w:lang w:val="en-GB"/>
        </w:rPr>
      </w:pPr>
      <w:r>
        <w:rPr>
          <w:rFonts w:ascii="Roboto Light" w:eastAsia="Twentieth Century" w:hAnsi="Roboto Light" w:cs="Twentieth Century"/>
          <w:bCs/>
          <w:color w:val="000000"/>
          <w:sz w:val="20"/>
          <w:szCs w:val="20"/>
          <w:lang w:val="en-GB" w:eastAsia="en-GB"/>
        </w:rPr>
        <w:t xml:space="preserve">Follow </w:t>
      </w:r>
      <w:r w:rsidR="00F235DD" w:rsidRPr="00826467">
        <w:rPr>
          <w:rFonts w:ascii="Roboto Light" w:eastAsia="Twentieth Century" w:hAnsi="Roboto Light" w:cs="Twentieth Century"/>
          <w:bCs/>
          <w:color w:val="000000"/>
          <w:sz w:val="20"/>
          <w:szCs w:val="20"/>
          <w:lang w:val="en-GB" w:eastAsia="en-GB"/>
        </w:rPr>
        <w:t xml:space="preserve">Neopac </w:t>
      </w:r>
      <w:r w:rsidRPr="00826467">
        <w:rPr>
          <w:rFonts w:ascii="Roboto Light" w:eastAsia="Twentieth Century" w:hAnsi="Roboto Light" w:cs="Twentieth Century"/>
          <w:bCs/>
          <w:color w:val="000000"/>
          <w:sz w:val="20"/>
          <w:szCs w:val="20"/>
          <w:lang w:val="en-GB" w:eastAsia="en-GB"/>
        </w:rPr>
        <w:t>on social</w:t>
      </w:r>
      <w:r>
        <w:rPr>
          <w:rFonts w:ascii="Roboto Light" w:eastAsia="Twentieth Century" w:hAnsi="Roboto Light" w:cs="Twentieth Century"/>
          <w:bCs/>
          <w:color w:val="000000"/>
          <w:sz w:val="20"/>
          <w:szCs w:val="20"/>
          <w:lang w:val="en-GB" w:eastAsia="en-GB"/>
        </w:rPr>
        <w:t xml:space="preserve"> media</w:t>
      </w:r>
      <w:r w:rsidR="006B223F" w:rsidRPr="00826467">
        <w:rPr>
          <w:rFonts w:ascii="Roboto Light" w:eastAsia="Twentieth Century" w:hAnsi="Roboto Light" w:cs="Twentieth Century"/>
          <w:bCs/>
          <w:color w:val="000000"/>
          <w:sz w:val="20"/>
          <w:szCs w:val="20"/>
          <w:lang w:val="en-GB" w:eastAsia="en-GB"/>
        </w:rPr>
        <w:t>:</w:t>
      </w:r>
      <w:r w:rsidR="006B223F" w:rsidRPr="00826467">
        <w:rPr>
          <w:rFonts w:ascii="Roboto Light" w:hAnsi="Roboto Light" w:cs="Helvetica"/>
          <w:color w:val="111111"/>
          <w:sz w:val="20"/>
          <w:szCs w:val="20"/>
          <w:shd w:val="clear" w:color="auto" w:fill="FFFFFF"/>
          <w:lang w:val="en-GB"/>
        </w:rPr>
        <w:t xml:space="preserve">  </w:t>
      </w:r>
      <w:hyperlink r:id="rId11" w:history="1">
        <w:r w:rsidR="006B223F" w:rsidRPr="00826467">
          <w:rPr>
            <w:rStyle w:val="Hyperlink"/>
            <w:rFonts w:ascii="Roboto Light" w:eastAsia="Source Sans Pro Light" w:hAnsi="Roboto Light" w:cs="Source Sans Pro Light"/>
            <w:sz w:val="20"/>
            <w:szCs w:val="20"/>
            <w:lang w:val="en-GB" w:eastAsia="en-GB"/>
          </w:rPr>
          <w:t xml:space="preserve">LinkedIn </w:t>
        </w:r>
      </w:hyperlink>
      <w:r w:rsidR="006B223F" w:rsidRPr="00826467">
        <w:rPr>
          <w:rFonts w:ascii="Roboto Light" w:hAnsi="Roboto Light" w:cs="Helvetica"/>
          <w:color w:val="111111"/>
          <w:sz w:val="20"/>
          <w:szCs w:val="20"/>
          <w:shd w:val="clear" w:color="auto" w:fill="FFFFFF"/>
          <w:lang w:val="en-GB"/>
        </w:rPr>
        <w:t xml:space="preserve"> |  </w:t>
      </w:r>
      <w:hyperlink r:id="rId12" w:history="1">
        <w:r w:rsidR="006B223F" w:rsidRPr="00826467">
          <w:rPr>
            <w:rStyle w:val="Hyperlink"/>
            <w:rFonts w:ascii="Roboto Light" w:eastAsia="Source Sans Pro Light" w:hAnsi="Roboto Light" w:cs="Source Sans Pro Light"/>
            <w:sz w:val="20"/>
            <w:szCs w:val="20"/>
            <w:lang w:val="en-GB" w:eastAsia="en-GB"/>
          </w:rPr>
          <w:t xml:space="preserve">Twitter </w:t>
        </w:r>
      </w:hyperlink>
      <w:r w:rsidR="006B223F" w:rsidRPr="00826467">
        <w:rPr>
          <w:rFonts w:ascii="Roboto Light" w:hAnsi="Roboto Light" w:cs="Helvetica"/>
          <w:color w:val="111111"/>
          <w:sz w:val="20"/>
          <w:szCs w:val="20"/>
          <w:shd w:val="clear" w:color="auto" w:fill="FFFFFF"/>
          <w:lang w:val="en-GB"/>
        </w:rPr>
        <w:t xml:space="preserve"> |  </w:t>
      </w:r>
      <w:hyperlink r:id="rId13" w:history="1">
        <w:r w:rsidR="006C1762" w:rsidRPr="00826467">
          <w:rPr>
            <w:rStyle w:val="Hyperlink"/>
            <w:rFonts w:ascii="Roboto Light" w:eastAsia="Source Sans Pro Light" w:hAnsi="Roboto Light" w:cs="Source Sans Pro Light"/>
            <w:sz w:val="20"/>
            <w:szCs w:val="20"/>
            <w:lang w:val="en-GB" w:eastAsia="en-GB"/>
          </w:rPr>
          <w:t>Facebook</w:t>
        </w:r>
      </w:hyperlink>
      <w:r w:rsidR="006C1762" w:rsidRPr="00826467">
        <w:rPr>
          <w:rStyle w:val="Hyperlink"/>
          <w:rFonts w:ascii="Roboto Light" w:eastAsia="Source Sans Pro Light" w:hAnsi="Roboto Light" w:cs="Source Sans Pro Light"/>
          <w:sz w:val="20"/>
          <w:szCs w:val="20"/>
          <w:lang w:val="en-GB" w:eastAsia="en-GB"/>
        </w:rPr>
        <w:t xml:space="preserve"> | Instagram</w:t>
      </w:r>
    </w:p>
    <w:p w14:paraId="13608B1F" w14:textId="4818916B" w:rsidR="006B223F" w:rsidRPr="006B223F" w:rsidRDefault="00826467" w:rsidP="006B223F">
      <w:pPr>
        <w:widowControl w:val="0"/>
        <w:pBdr>
          <w:top w:val="nil"/>
          <w:left w:val="nil"/>
          <w:bottom w:val="nil"/>
          <w:right w:val="nil"/>
          <w:between w:val="nil"/>
        </w:pBdr>
        <w:rPr>
          <w:rFonts w:ascii="Roboto Light" w:eastAsia="Source Sans Pro Light" w:hAnsi="Roboto Light" w:cs="Source Sans Pro Light"/>
          <w:color w:val="4F81BD"/>
          <w:sz w:val="20"/>
          <w:szCs w:val="20"/>
          <w:u w:val="single"/>
          <w:lang w:val="fr-BE" w:eastAsia="en-GB"/>
        </w:rPr>
      </w:pPr>
      <w:r>
        <w:rPr>
          <w:rFonts w:ascii="Roboto Light" w:eastAsia="Twentieth Century" w:hAnsi="Roboto Light" w:cs="Twentieth Century"/>
          <w:color w:val="000000"/>
          <w:sz w:val="20"/>
          <w:szCs w:val="20"/>
          <w:lang w:val="fr-BE" w:eastAsia="en-GB"/>
        </w:rPr>
        <w:t xml:space="preserve">Media </w:t>
      </w:r>
      <w:r w:rsidR="006B223F" w:rsidRPr="006B223F">
        <w:rPr>
          <w:rFonts w:ascii="Roboto Light" w:eastAsia="Twentieth Century" w:hAnsi="Roboto Light" w:cs="Twentieth Century"/>
          <w:color w:val="000000"/>
          <w:sz w:val="20"/>
          <w:szCs w:val="20"/>
          <w:lang w:val="fr-BE" w:eastAsia="en-GB"/>
        </w:rPr>
        <w:t>Contact :</w:t>
      </w:r>
      <w:r w:rsidR="006B223F" w:rsidRPr="006B223F">
        <w:rPr>
          <w:rFonts w:ascii="Roboto Light" w:eastAsia="Twentieth Century" w:hAnsi="Roboto Light" w:cs="Twentieth Century"/>
          <w:color w:val="4472C4"/>
          <w:sz w:val="20"/>
          <w:szCs w:val="20"/>
          <w:lang w:val="fr-BE" w:eastAsia="en-GB"/>
        </w:rPr>
        <w:t xml:space="preserve"> </w:t>
      </w:r>
      <w:hyperlink r:id="rId14" w:history="1">
        <w:r w:rsidR="006B223F" w:rsidRPr="006B223F">
          <w:rPr>
            <w:rStyle w:val="Hyperlink"/>
            <w:rFonts w:ascii="Roboto Light" w:eastAsia="Source Sans Pro Light" w:hAnsi="Roboto Light" w:cs="Source Sans Pro Light"/>
            <w:sz w:val="20"/>
            <w:szCs w:val="20"/>
            <w:lang w:val="fr-BE" w:eastAsia="en-GB"/>
          </w:rPr>
          <w:t>cornelia.schmid@neopac.com</w:t>
        </w:r>
      </w:hyperlink>
      <w:r w:rsidR="006B223F" w:rsidRPr="006B223F">
        <w:rPr>
          <w:rFonts w:ascii="Roboto Light" w:eastAsia="Source Sans Pro Light" w:hAnsi="Roboto Light" w:cs="Source Sans Pro Light"/>
          <w:sz w:val="20"/>
          <w:szCs w:val="20"/>
          <w:lang w:val="fr-BE" w:eastAsia="en-GB"/>
        </w:rPr>
        <w:t xml:space="preserve"> </w:t>
      </w:r>
      <w:r w:rsidR="006B223F" w:rsidRPr="006B223F">
        <w:rPr>
          <w:rFonts w:ascii="Roboto Light" w:eastAsia="Twentieth Century" w:hAnsi="Roboto Light" w:cs="Twentieth Century"/>
          <w:color w:val="4F81BD" w:themeColor="accent1"/>
          <w:sz w:val="20"/>
          <w:szCs w:val="20"/>
          <w:lang w:val="fr-BE" w:eastAsia="en-GB"/>
        </w:rPr>
        <w:t xml:space="preserve">, </w:t>
      </w:r>
      <w:hyperlink r:id="rId15" w:history="1">
        <w:r w:rsidR="006B223F" w:rsidRPr="006B223F">
          <w:rPr>
            <w:rStyle w:val="Hyperlink"/>
            <w:rFonts w:ascii="Roboto Light" w:eastAsia="Source Sans Pro Light" w:hAnsi="Roboto Light" w:cs="Source Sans Pro Light"/>
            <w:sz w:val="20"/>
            <w:szCs w:val="20"/>
            <w:lang w:val="fr-BE" w:eastAsia="en-GB"/>
          </w:rPr>
          <w:t>www.neopac.com</w:t>
        </w:r>
      </w:hyperlink>
    </w:p>
    <w:p w14:paraId="3543141C" w14:textId="67485FA6" w:rsidR="00CF2AF2" w:rsidRDefault="00CF2AF2" w:rsidP="00597A6E">
      <w:pPr>
        <w:rPr>
          <w:rFonts w:ascii="Roboto Light" w:hAnsi="Roboto Light"/>
          <w:sz w:val="20"/>
          <w:szCs w:val="20"/>
          <w:lang w:val="en-GB"/>
        </w:rPr>
      </w:pPr>
    </w:p>
    <w:sectPr w:rsidR="00CF2AF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69712" w14:textId="77777777" w:rsidR="00916756" w:rsidRPr="00BF12D9" w:rsidRDefault="00916756" w:rsidP="006E0576">
      <w:pPr>
        <w:spacing w:line="240" w:lineRule="auto"/>
        <w:rPr>
          <w:lang w:val="en-GB"/>
        </w:rPr>
      </w:pPr>
      <w:r w:rsidRPr="00BF12D9">
        <w:rPr>
          <w:lang w:val="en-GB"/>
        </w:rPr>
        <w:separator/>
      </w:r>
    </w:p>
  </w:endnote>
  <w:endnote w:type="continuationSeparator" w:id="0">
    <w:p w14:paraId="40642850" w14:textId="77777777" w:rsidR="00916756" w:rsidRPr="00BF12D9" w:rsidRDefault="00916756" w:rsidP="006E0576">
      <w:pPr>
        <w:spacing w:line="240" w:lineRule="auto"/>
        <w:rPr>
          <w:lang w:val="en-GB"/>
        </w:rPr>
      </w:pPr>
      <w:r w:rsidRPr="00BF12D9">
        <w:rPr>
          <w:lang w:val="en-GB"/>
        </w:rPr>
        <w:continuationSeparator/>
      </w:r>
    </w:p>
  </w:endnote>
  <w:endnote w:type="continuationNotice" w:id="1">
    <w:p w14:paraId="78A0C98F" w14:textId="77777777" w:rsidR="00916756" w:rsidRDefault="009167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Twentieth Century">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D323" w14:textId="77777777" w:rsidR="00BF12D9" w:rsidRPr="00BF12D9" w:rsidRDefault="00BF12D9">
    <w:pPr>
      <w:pStyle w:val="Fuzeil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BA9E4" w14:textId="77777777" w:rsidR="00BF12D9" w:rsidRPr="00BF12D9" w:rsidRDefault="00BF12D9">
    <w:pPr>
      <w:pStyle w:val="Fuzeil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F3113" w14:textId="77777777" w:rsidR="00BF12D9" w:rsidRPr="00BF12D9" w:rsidRDefault="00BF12D9">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4786A" w14:textId="77777777" w:rsidR="00916756" w:rsidRPr="00BF12D9" w:rsidRDefault="00916756" w:rsidP="006E0576">
      <w:pPr>
        <w:spacing w:line="240" w:lineRule="auto"/>
        <w:rPr>
          <w:lang w:val="en-GB"/>
        </w:rPr>
      </w:pPr>
      <w:r w:rsidRPr="00BF12D9">
        <w:rPr>
          <w:lang w:val="en-GB"/>
        </w:rPr>
        <w:separator/>
      </w:r>
    </w:p>
  </w:footnote>
  <w:footnote w:type="continuationSeparator" w:id="0">
    <w:p w14:paraId="4629E2D7" w14:textId="77777777" w:rsidR="00916756" w:rsidRPr="00BF12D9" w:rsidRDefault="00916756" w:rsidP="006E0576">
      <w:pPr>
        <w:spacing w:line="240" w:lineRule="auto"/>
        <w:rPr>
          <w:lang w:val="en-GB"/>
        </w:rPr>
      </w:pPr>
      <w:r w:rsidRPr="00BF12D9">
        <w:rPr>
          <w:lang w:val="en-GB"/>
        </w:rPr>
        <w:continuationSeparator/>
      </w:r>
    </w:p>
  </w:footnote>
  <w:footnote w:type="continuationNotice" w:id="1">
    <w:p w14:paraId="4926935D" w14:textId="77777777" w:rsidR="00916756" w:rsidRDefault="009167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467CB" w14:textId="77777777" w:rsidR="00BF12D9" w:rsidRPr="00BF12D9" w:rsidRDefault="00BF12D9">
    <w:pPr>
      <w:pStyle w:val="Kopfzeil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217D7" w14:textId="77777777" w:rsidR="00CF2AF2" w:rsidRPr="00BF12D9" w:rsidRDefault="00DB1E41">
    <w:pPr>
      <w:pStyle w:val="Kopfzeile"/>
      <w:rPr>
        <w:lang w:val="en-GB"/>
      </w:rPr>
    </w:pPr>
    <w:r w:rsidRPr="00BF12D9">
      <w:rPr>
        <w:noProof/>
      </w:rPr>
      <w:drawing>
        <wp:anchor distT="0" distB="0" distL="114300" distR="114300" simplePos="0" relativeHeight="251658240" behindDoc="1" locked="0" layoutInCell="1" allowOverlap="1" wp14:anchorId="2F7CF52D" wp14:editId="67D69EF4">
          <wp:simplePos x="0" y="0"/>
          <wp:positionH relativeFrom="column">
            <wp:posOffset>5201285</wp:posOffset>
          </wp:positionH>
          <wp:positionV relativeFrom="paragraph">
            <wp:posOffset>5715</wp:posOffset>
          </wp:positionV>
          <wp:extent cx="1137285" cy="262890"/>
          <wp:effectExtent l="0" t="0" r="0" b="0"/>
          <wp:wrapNone/>
          <wp:docPr id="1" name="Bild 1" descr="Beschreibung: neopac 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neopac 4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262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8663E" w14:textId="77777777" w:rsidR="00BF12D9" w:rsidRPr="00BF12D9" w:rsidRDefault="00BF12D9">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176A2"/>
    <w:multiLevelType w:val="hybridMultilevel"/>
    <w:tmpl w:val="F190BF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6555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A4"/>
    <w:rsid w:val="00017A07"/>
    <w:rsid w:val="00085503"/>
    <w:rsid w:val="000A42A7"/>
    <w:rsid w:val="000A65B1"/>
    <w:rsid w:val="000D27A2"/>
    <w:rsid w:val="00105395"/>
    <w:rsid w:val="001067E8"/>
    <w:rsid w:val="0012554A"/>
    <w:rsid w:val="001323A9"/>
    <w:rsid w:val="001335DB"/>
    <w:rsid w:val="0015426F"/>
    <w:rsid w:val="00162B65"/>
    <w:rsid w:val="0017637B"/>
    <w:rsid w:val="001B70A1"/>
    <w:rsid w:val="001B7EB9"/>
    <w:rsid w:val="001D3DE4"/>
    <w:rsid w:val="002046DD"/>
    <w:rsid w:val="00234A89"/>
    <w:rsid w:val="00246E5C"/>
    <w:rsid w:val="002677C4"/>
    <w:rsid w:val="00271B7F"/>
    <w:rsid w:val="00277759"/>
    <w:rsid w:val="00277B6D"/>
    <w:rsid w:val="00282133"/>
    <w:rsid w:val="00286A2F"/>
    <w:rsid w:val="002A1892"/>
    <w:rsid w:val="002B2B1F"/>
    <w:rsid w:val="00302C60"/>
    <w:rsid w:val="003060CB"/>
    <w:rsid w:val="00321AE1"/>
    <w:rsid w:val="00332E85"/>
    <w:rsid w:val="00351D4C"/>
    <w:rsid w:val="00352449"/>
    <w:rsid w:val="00365874"/>
    <w:rsid w:val="00386C42"/>
    <w:rsid w:val="003C31F5"/>
    <w:rsid w:val="003C7640"/>
    <w:rsid w:val="003D16BE"/>
    <w:rsid w:val="003E74F8"/>
    <w:rsid w:val="003F79F1"/>
    <w:rsid w:val="0040554A"/>
    <w:rsid w:val="004127BA"/>
    <w:rsid w:val="0042047F"/>
    <w:rsid w:val="0046027E"/>
    <w:rsid w:val="00464B94"/>
    <w:rsid w:val="004A10F4"/>
    <w:rsid w:val="004B1B8D"/>
    <w:rsid w:val="004B7A3C"/>
    <w:rsid w:val="004C54A0"/>
    <w:rsid w:val="004E2F53"/>
    <w:rsid w:val="004E3818"/>
    <w:rsid w:val="004F36BA"/>
    <w:rsid w:val="00551B1F"/>
    <w:rsid w:val="00553547"/>
    <w:rsid w:val="00566980"/>
    <w:rsid w:val="00571CD6"/>
    <w:rsid w:val="005877F2"/>
    <w:rsid w:val="00597A6E"/>
    <w:rsid w:val="005B0785"/>
    <w:rsid w:val="005C7DE6"/>
    <w:rsid w:val="00623A21"/>
    <w:rsid w:val="00631154"/>
    <w:rsid w:val="006329C8"/>
    <w:rsid w:val="00657B8F"/>
    <w:rsid w:val="006665A8"/>
    <w:rsid w:val="00671265"/>
    <w:rsid w:val="006813DF"/>
    <w:rsid w:val="006842FC"/>
    <w:rsid w:val="006B223F"/>
    <w:rsid w:val="006B3428"/>
    <w:rsid w:val="006C1762"/>
    <w:rsid w:val="006C2F21"/>
    <w:rsid w:val="006E0576"/>
    <w:rsid w:val="007551A6"/>
    <w:rsid w:val="007C0672"/>
    <w:rsid w:val="007D1665"/>
    <w:rsid w:val="007D19D7"/>
    <w:rsid w:val="0080610C"/>
    <w:rsid w:val="00826467"/>
    <w:rsid w:val="00837245"/>
    <w:rsid w:val="00860E6E"/>
    <w:rsid w:val="00871519"/>
    <w:rsid w:val="009022EE"/>
    <w:rsid w:val="00916756"/>
    <w:rsid w:val="0094127E"/>
    <w:rsid w:val="00976695"/>
    <w:rsid w:val="009C7C02"/>
    <w:rsid w:val="009E0D1A"/>
    <w:rsid w:val="00A00302"/>
    <w:rsid w:val="00A04D61"/>
    <w:rsid w:val="00A80E1E"/>
    <w:rsid w:val="00A9231C"/>
    <w:rsid w:val="00A94D6F"/>
    <w:rsid w:val="00AA5BCF"/>
    <w:rsid w:val="00AC3EAE"/>
    <w:rsid w:val="00AC6567"/>
    <w:rsid w:val="00AF300F"/>
    <w:rsid w:val="00B3312A"/>
    <w:rsid w:val="00B44906"/>
    <w:rsid w:val="00B44DA5"/>
    <w:rsid w:val="00B60E8E"/>
    <w:rsid w:val="00B62C9B"/>
    <w:rsid w:val="00B62D65"/>
    <w:rsid w:val="00BD3806"/>
    <w:rsid w:val="00BF12D9"/>
    <w:rsid w:val="00C04403"/>
    <w:rsid w:val="00C1039F"/>
    <w:rsid w:val="00C228F1"/>
    <w:rsid w:val="00C5402A"/>
    <w:rsid w:val="00C71B52"/>
    <w:rsid w:val="00CA231A"/>
    <w:rsid w:val="00CC793B"/>
    <w:rsid w:val="00CD2C6E"/>
    <w:rsid w:val="00CD6AA5"/>
    <w:rsid w:val="00CF2AF2"/>
    <w:rsid w:val="00CF7BBE"/>
    <w:rsid w:val="00D3028F"/>
    <w:rsid w:val="00D502D3"/>
    <w:rsid w:val="00D52002"/>
    <w:rsid w:val="00D57059"/>
    <w:rsid w:val="00D616E3"/>
    <w:rsid w:val="00DA16FB"/>
    <w:rsid w:val="00DA20FD"/>
    <w:rsid w:val="00DB1E41"/>
    <w:rsid w:val="00DB42B6"/>
    <w:rsid w:val="00DB76EE"/>
    <w:rsid w:val="00DE3BA4"/>
    <w:rsid w:val="00DE5B43"/>
    <w:rsid w:val="00DF2EE0"/>
    <w:rsid w:val="00E05F15"/>
    <w:rsid w:val="00E21BA2"/>
    <w:rsid w:val="00E33527"/>
    <w:rsid w:val="00E44AE6"/>
    <w:rsid w:val="00E92202"/>
    <w:rsid w:val="00EA5B20"/>
    <w:rsid w:val="00EC52D6"/>
    <w:rsid w:val="00F03CAB"/>
    <w:rsid w:val="00F235DD"/>
    <w:rsid w:val="00F26D3E"/>
    <w:rsid w:val="00F45D0C"/>
    <w:rsid w:val="00F813EC"/>
    <w:rsid w:val="00F94E3A"/>
    <w:rsid w:val="00F96356"/>
    <w:rsid w:val="00FB1DA5"/>
    <w:rsid w:val="00FF764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691D25"/>
  <w14:defaultImageDpi w14:val="96"/>
  <w15:docId w15:val="{B38FD7DE-EA59-4DE8-A1C2-95249B4E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2C6E"/>
    <w:pPr>
      <w:spacing w:after="0"/>
    </w:pPr>
    <w:rPr>
      <w:rFonts w:ascii="Arial"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A10F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sid w:val="004A10F4"/>
    <w:rPr>
      <w:rFonts w:ascii="Lucida Grande" w:hAnsi="Lucida Grande" w:cs="Lucida Grande"/>
      <w:sz w:val="18"/>
      <w:szCs w:val="18"/>
    </w:rPr>
  </w:style>
  <w:style w:type="paragraph" w:styleId="Listenabsatz">
    <w:name w:val="List Paragraph"/>
    <w:basedOn w:val="Standard"/>
    <w:uiPriority w:val="34"/>
    <w:qFormat/>
    <w:rsid w:val="004A10F4"/>
    <w:pPr>
      <w:ind w:left="720"/>
      <w:contextualSpacing/>
    </w:pPr>
  </w:style>
  <w:style w:type="paragraph" w:styleId="HTMLVorformatiert">
    <w:name w:val="HTML Preformatted"/>
    <w:basedOn w:val="Standard"/>
    <w:link w:val="HTMLVorformatiertZchn"/>
    <w:uiPriority w:val="99"/>
    <w:semiHidden/>
    <w:unhideWhenUsed/>
    <w:rsid w:val="00837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hAnsi="Courier" w:cs="Courier"/>
      <w:sz w:val="20"/>
      <w:szCs w:val="20"/>
      <w:lang w:eastAsia="en-GB"/>
    </w:rPr>
  </w:style>
  <w:style w:type="character" w:customStyle="1" w:styleId="HTMLVorformatiertZchn">
    <w:name w:val="HTML Vorformatiert Zchn"/>
    <w:basedOn w:val="Absatz-Standardschriftart"/>
    <w:link w:val="HTMLVorformatiert"/>
    <w:uiPriority w:val="99"/>
    <w:semiHidden/>
    <w:locked/>
    <w:rsid w:val="00837245"/>
    <w:rPr>
      <w:rFonts w:ascii="Courier" w:hAnsi="Courier" w:cs="Courier"/>
      <w:sz w:val="20"/>
      <w:szCs w:val="20"/>
      <w:lang w:val="x-none" w:eastAsia="en-GB"/>
    </w:rPr>
  </w:style>
  <w:style w:type="character" w:customStyle="1" w:styleId="postbox-detected-content">
    <w:name w:val="__postbox-detected-content"/>
    <w:basedOn w:val="Absatz-Standardschriftart"/>
    <w:rsid w:val="00837245"/>
    <w:rPr>
      <w:rFonts w:cs="Times New Roman"/>
    </w:rPr>
  </w:style>
  <w:style w:type="character" w:customStyle="1" w:styleId="A1">
    <w:name w:val="A1"/>
    <w:uiPriority w:val="99"/>
    <w:rsid w:val="00CC793B"/>
    <w:rPr>
      <w:color w:val="221E1F"/>
      <w:sz w:val="18"/>
    </w:rPr>
  </w:style>
  <w:style w:type="paragraph" w:styleId="Kopfzeile">
    <w:name w:val="header"/>
    <w:basedOn w:val="Standard"/>
    <w:link w:val="KopfzeileZchn"/>
    <w:uiPriority w:val="99"/>
    <w:rsid w:val="006E0576"/>
    <w:pPr>
      <w:tabs>
        <w:tab w:val="center" w:pos="4536"/>
        <w:tab w:val="right" w:pos="9072"/>
      </w:tabs>
      <w:spacing w:line="240" w:lineRule="auto"/>
    </w:pPr>
    <w:rPr>
      <w:lang w:eastAsia="de-CH"/>
    </w:rPr>
  </w:style>
  <w:style w:type="character" w:customStyle="1" w:styleId="KopfzeileZchn">
    <w:name w:val="Kopfzeile Zchn"/>
    <w:basedOn w:val="Absatz-Standardschriftart"/>
    <w:link w:val="Kopfzeile"/>
    <w:uiPriority w:val="99"/>
    <w:locked/>
    <w:rsid w:val="006E0576"/>
    <w:rPr>
      <w:rFonts w:ascii="Arial" w:hAnsi="Arial" w:cs="Times New Roman"/>
      <w:lang w:val="x-none" w:eastAsia="de-CH"/>
    </w:rPr>
  </w:style>
  <w:style w:type="character" w:styleId="Hyperlink">
    <w:name w:val="Hyperlink"/>
    <w:basedOn w:val="Absatz-Standardschriftart"/>
    <w:uiPriority w:val="99"/>
    <w:rsid w:val="006E0576"/>
    <w:rPr>
      <w:color w:val="0000FF"/>
      <w:u w:val="single"/>
    </w:rPr>
  </w:style>
  <w:style w:type="paragraph" w:customStyle="1" w:styleId="bodytext">
    <w:name w:val="bodytext"/>
    <w:basedOn w:val="Standard"/>
    <w:rsid w:val="006E0576"/>
    <w:pPr>
      <w:spacing w:before="100" w:beforeAutospacing="1" w:after="100" w:afterAutospacing="1" w:line="240" w:lineRule="auto"/>
    </w:pPr>
    <w:rPr>
      <w:rFonts w:ascii="Times New Roman" w:hAnsi="Times New Roman"/>
      <w:sz w:val="24"/>
      <w:szCs w:val="24"/>
      <w:lang w:eastAsia="de-CH"/>
    </w:rPr>
  </w:style>
  <w:style w:type="paragraph" w:styleId="Fuzeile">
    <w:name w:val="footer"/>
    <w:basedOn w:val="Standard"/>
    <w:link w:val="FuzeileZchn"/>
    <w:uiPriority w:val="99"/>
    <w:unhideWhenUsed/>
    <w:rsid w:val="006E0576"/>
    <w:pPr>
      <w:tabs>
        <w:tab w:val="center" w:pos="4536"/>
        <w:tab w:val="right" w:pos="9072"/>
      </w:tabs>
      <w:spacing w:line="240" w:lineRule="auto"/>
    </w:pPr>
  </w:style>
  <w:style w:type="character" w:customStyle="1" w:styleId="FuzeileZchn">
    <w:name w:val="Fußzeile Zchn"/>
    <w:basedOn w:val="Absatz-Standardschriftart"/>
    <w:link w:val="Fuzeile"/>
    <w:uiPriority w:val="99"/>
    <w:locked/>
    <w:rsid w:val="006E0576"/>
    <w:rPr>
      <w:rFonts w:ascii="Arial" w:hAnsi="Arial" w:cs="Times New Roman"/>
    </w:rPr>
  </w:style>
  <w:style w:type="paragraph" w:styleId="NurText">
    <w:name w:val="Plain Text"/>
    <w:basedOn w:val="Standard"/>
    <w:link w:val="NurTextZchn"/>
    <w:uiPriority w:val="99"/>
    <w:semiHidden/>
    <w:unhideWhenUsed/>
    <w:rsid w:val="0012554A"/>
    <w:pPr>
      <w:spacing w:line="240" w:lineRule="auto"/>
    </w:pPr>
    <w:rPr>
      <w:sz w:val="20"/>
      <w:szCs w:val="21"/>
    </w:rPr>
  </w:style>
  <w:style w:type="character" w:customStyle="1" w:styleId="NurTextZchn">
    <w:name w:val="Nur Text Zchn"/>
    <w:basedOn w:val="Absatz-Standardschriftart"/>
    <w:link w:val="NurText"/>
    <w:uiPriority w:val="99"/>
    <w:semiHidden/>
    <w:locked/>
    <w:rsid w:val="0012554A"/>
    <w:rPr>
      <w:rFonts w:ascii="Arial" w:hAnsi="Arial" w:cs="Times New Roman"/>
      <w:sz w:val="21"/>
      <w:szCs w:val="21"/>
    </w:rPr>
  </w:style>
  <w:style w:type="paragraph" w:customStyle="1" w:styleId="font8">
    <w:name w:val="font_8"/>
    <w:basedOn w:val="Standard"/>
    <w:rsid w:val="00C04403"/>
    <w:pPr>
      <w:spacing w:before="100" w:beforeAutospacing="1" w:after="100" w:afterAutospacing="1" w:line="240" w:lineRule="auto"/>
    </w:pPr>
    <w:rPr>
      <w:rFonts w:ascii="Times New Roman" w:hAnsi="Times New Roman"/>
      <w:sz w:val="24"/>
      <w:szCs w:val="24"/>
      <w:lang w:eastAsia="de-CH"/>
    </w:rPr>
  </w:style>
  <w:style w:type="character" w:customStyle="1" w:styleId="color11">
    <w:name w:val="color_11"/>
    <w:basedOn w:val="Absatz-Standardschriftart"/>
    <w:rsid w:val="00C04403"/>
    <w:rPr>
      <w:rFonts w:cs="Times New Roman"/>
    </w:rPr>
  </w:style>
  <w:style w:type="character" w:customStyle="1" w:styleId="xbe">
    <w:name w:val="_xbe"/>
    <w:basedOn w:val="Absatz-Standardschriftart"/>
    <w:rsid w:val="00FF7644"/>
    <w:rPr>
      <w:rFonts w:cs="Times New Roman"/>
    </w:rPr>
  </w:style>
  <w:style w:type="paragraph" w:customStyle="1" w:styleId="m-8788678626013480903gmail-font8">
    <w:name w:val="m_-8788678626013480903gmail-font_8"/>
    <w:basedOn w:val="Standard"/>
    <w:rsid w:val="004C54A0"/>
    <w:pPr>
      <w:spacing w:before="100" w:beforeAutospacing="1" w:after="100" w:afterAutospacing="1" w:line="240" w:lineRule="auto"/>
    </w:pPr>
    <w:rPr>
      <w:rFonts w:ascii="Times New Roman" w:eastAsiaTheme="minorHAnsi" w:hAnsi="Times New Roman"/>
      <w:sz w:val="24"/>
      <w:szCs w:val="24"/>
      <w:lang w:eastAsia="de-CH"/>
    </w:rPr>
  </w:style>
  <w:style w:type="character" w:customStyle="1" w:styleId="LauftextRoboto">
    <w:name w:val="Lauftext Roboto"/>
    <w:rsid w:val="00597A6E"/>
    <w:rPr>
      <w:color w:val="000000"/>
      <w:sz w:val="18"/>
    </w:rPr>
  </w:style>
  <w:style w:type="paragraph" w:customStyle="1" w:styleId="CM19">
    <w:name w:val="CM19"/>
    <w:basedOn w:val="Standard"/>
    <w:next w:val="Standard"/>
    <w:uiPriority w:val="99"/>
    <w:rsid w:val="006B223F"/>
    <w:pPr>
      <w:widowControl w:val="0"/>
      <w:autoSpaceDE w:val="0"/>
      <w:autoSpaceDN w:val="0"/>
      <w:adjustRightInd w:val="0"/>
      <w:spacing w:line="240" w:lineRule="auto"/>
    </w:pPr>
    <w:rPr>
      <w:rFonts w:ascii="Garamond" w:hAnsi="Garamond"/>
      <w:sz w:val="24"/>
      <w:szCs w:val="24"/>
      <w:lang w:val="fr-BE" w:eastAsia="fr-BE"/>
    </w:rPr>
  </w:style>
  <w:style w:type="paragraph" w:styleId="Funotentext">
    <w:name w:val="footnote text"/>
    <w:basedOn w:val="Standard"/>
    <w:link w:val="FunotentextZchn"/>
    <w:uiPriority w:val="99"/>
    <w:semiHidden/>
    <w:unhideWhenUsed/>
    <w:rsid w:val="006B223F"/>
    <w:pPr>
      <w:spacing w:after="120" w:line="240" w:lineRule="auto"/>
      <w:jc w:val="both"/>
    </w:pPr>
    <w:rPr>
      <w:rFonts w:ascii="Tw Cen MT" w:hAnsi="Tw Cen MT"/>
      <w:sz w:val="20"/>
      <w:szCs w:val="20"/>
      <w:lang w:val="en-GB" w:bidi="en-US"/>
    </w:rPr>
  </w:style>
  <w:style w:type="character" w:customStyle="1" w:styleId="FunotentextZchn">
    <w:name w:val="Fußnotentext Zchn"/>
    <w:basedOn w:val="Absatz-Standardschriftart"/>
    <w:link w:val="Funotentext"/>
    <w:uiPriority w:val="99"/>
    <w:semiHidden/>
    <w:rsid w:val="006B223F"/>
    <w:rPr>
      <w:rFonts w:ascii="Tw Cen MT" w:hAnsi="Tw Cen MT" w:cs="Times New Roman"/>
      <w:sz w:val="20"/>
      <w:szCs w:val="20"/>
      <w:lang w:val="en-GB" w:bidi="en-US"/>
    </w:rPr>
  </w:style>
  <w:style w:type="character" w:styleId="Funotenzeichen">
    <w:name w:val="footnote reference"/>
    <w:uiPriority w:val="99"/>
    <w:semiHidden/>
    <w:unhideWhenUsed/>
    <w:rsid w:val="006B223F"/>
    <w:rPr>
      <w:vertAlign w:val="superscript"/>
    </w:rPr>
  </w:style>
  <w:style w:type="character" w:styleId="Kommentarzeichen">
    <w:name w:val="annotation reference"/>
    <w:basedOn w:val="Absatz-Standardschriftart"/>
    <w:uiPriority w:val="99"/>
    <w:semiHidden/>
    <w:unhideWhenUsed/>
    <w:rsid w:val="006B223F"/>
    <w:rPr>
      <w:sz w:val="16"/>
      <w:szCs w:val="16"/>
    </w:rPr>
  </w:style>
  <w:style w:type="paragraph" w:styleId="Kommentartext">
    <w:name w:val="annotation text"/>
    <w:basedOn w:val="Standard"/>
    <w:link w:val="KommentartextZchn"/>
    <w:uiPriority w:val="99"/>
    <w:unhideWhenUsed/>
    <w:rsid w:val="006B223F"/>
    <w:pPr>
      <w:spacing w:after="120" w:line="240" w:lineRule="auto"/>
      <w:jc w:val="both"/>
    </w:pPr>
    <w:rPr>
      <w:rFonts w:ascii="Tw Cen MT" w:hAnsi="Tw Cen MT"/>
      <w:sz w:val="20"/>
      <w:szCs w:val="20"/>
      <w:lang w:val="en-GB" w:bidi="en-US"/>
    </w:rPr>
  </w:style>
  <w:style w:type="character" w:customStyle="1" w:styleId="KommentartextZchn">
    <w:name w:val="Kommentartext Zchn"/>
    <w:basedOn w:val="Absatz-Standardschriftart"/>
    <w:link w:val="Kommentartext"/>
    <w:uiPriority w:val="99"/>
    <w:rsid w:val="006B223F"/>
    <w:rPr>
      <w:rFonts w:ascii="Tw Cen MT" w:hAnsi="Tw Cen MT" w:cs="Times New Roman"/>
      <w:sz w:val="20"/>
      <w:szCs w:val="20"/>
      <w:lang w:val="en-GB" w:bidi="en-US"/>
    </w:rPr>
  </w:style>
  <w:style w:type="character" w:customStyle="1" w:styleId="cf01">
    <w:name w:val="cf01"/>
    <w:basedOn w:val="Absatz-Standardschriftart"/>
    <w:rsid w:val="006B223F"/>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6B223F"/>
    <w:rPr>
      <w:color w:val="605E5C"/>
      <w:shd w:val="clear" w:color="auto" w:fill="E1DFDD"/>
    </w:rPr>
  </w:style>
  <w:style w:type="character" w:styleId="BesuchterLink">
    <w:name w:val="FollowedHyperlink"/>
    <w:basedOn w:val="Absatz-Standardschriftart"/>
    <w:uiPriority w:val="99"/>
    <w:semiHidden/>
    <w:unhideWhenUsed/>
    <w:rsid w:val="006B22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2529">
      <w:marLeft w:val="0"/>
      <w:marRight w:val="0"/>
      <w:marTop w:val="0"/>
      <w:marBottom w:val="0"/>
      <w:divBdr>
        <w:top w:val="none" w:sz="0" w:space="0" w:color="auto"/>
        <w:left w:val="none" w:sz="0" w:space="0" w:color="auto"/>
        <w:bottom w:val="none" w:sz="0" w:space="0" w:color="auto"/>
        <w:right w:val="none" w:sz="0" w:space="0" w:color="auto"/>
      </w:divBdr>
    </w:div>
    <w:div w:id="133522530">
      <w:marLeft w:val="0"/>
      <w:marRight w:val="0"/>
      <w:marTop w:val="0"/>
      <w:marBottom w:val="0"/>
      <w:divBdr>
        <w:top w:val="none" w:sz="0" w:space="0" w:color="auto"/>
        <w:left w:val="none" w:sz="0" w:space="0" w:color="auto"/>
        <w:bottom w:val="none" w:sz="0" w:space="0" w:color="auto"/>
        <w:right w:val="none" w:sz="0" w:space="0" w:color="auto"/>
      </w:divBdr>
      <w:divsChild>
        <w:div w:id="133522541">
          <w:marLeft w:val="0"/>
          <w:marRight w:val="0"/>
          <w:marTop w:val="0"/>
          <w:marBottom w:val="0"/>
          <w:divBdr>
            <w:top w:val="none" w:sz="0" w:space="0" w:color="auto"/>
            <w:left w:val="none" w:sz="0" w:space="0" w:color="auto"/>
            <w:bottom w:val="none" w:sz="0" w:space="0" w:color="auto"/>
            <w:right w:val="none" w:sz="0" w:space="0" w:color="auto"/>
          </w:divBdr>
          <w:divsChild>
            <w:div w:id="133522536">
              <w:marLeft w:val="0"/>
              <w:marRight w:val="0"/>
              <w:marTop w:val="0"/>
              <w:marBottom w:val="0"/>
              <w:divBdr>
                <w:top w:val="none" w:sz="0" w:space="0" w:color="auto"/>
                <w:left w:val="none" w:sz="0" w:space="0" w:color="auto"/>
                <w:bottom w:val="none" w:sz="0" w:space="0" w:color="auto"/>
                <w:right w:val="none" w:sz="0" w:space="0" w:color="auto"/>
              </w:divBdr>
              <w:divsChild>
                <w:div w:id="133522550">
                  <w:marLeft w:val="0"/>
                  <w:marRight w:val="0"/>
                  <w:marTop w:val="0"/>
                  <w:marBottom w:val="0"/>
                  <w:divBdr>
                    <w:top w:val="none" w:sz="0" w:space="0" w:color="auto"/>
                    <w:left w:val="none" w:sz="0" w:space="0" w:color="auto"/>
                    <w:bottom w:val="none" w:sz="0" w:space="0" w:color="auto"/>
                    <w:right w:val="none" w:sz="0" w:space="0" w:color="auto"/>
                  </w:divBdr>
                  <w:divsChild>
                    <w:div w:id="133522528">
                      <w:marLeft w:val="0"/>
                      <w:marRight w:val="0"/>
                      <w:marTop w:val="0"/>
                      <w:marBottom w:val="0"/>
                      <w:divBdr>
                        <w:top w:val="none" w:sz="0" w:space="0" w:color="auto"/>
                        <w:left w:val="none" w:sz="0" w:space="0" w:color="auto"/>
                        <w:bottom w:val="none" w:sz="0" w:space="0" w:color="auto"/>
                        <w:right w:val="none" w:sz="0" w:space="0" w:color="auto"/>
                      </w:divBdr>
                      <w:divsChild>
                        <w:div w:id="133522545">
                          <w:marLeft w:val="0"/>
                          <w:marRight w:val="0"/>
                          <w:marTop w:val="0"/>
                          <w:marBottom w:val="0"/>
                          <w:divBdr>
                            <w:top w:val="none" w:sz="0" w:space="0" w:color="auto"/>
                            <w:left w:val="none" w:sz="0" w:space="0" w:color="auto"/>
                            <w:bottom w:val="none" w:sz="0" w:space="0" w:color="auto"/>
                            <w:right w:val="none" w:sz="0" w:space="0" w:color="auto"/>
                          </w:divBdr>
                          <w:divsChild>
                            <w:div w:id="133522535">
                              <w:marLeft w:val="0"/>
                              <w:marRight w:val="0"/>
                              <w:marTop w:val="0"/>
                              <w:marBottom w:val="0"/>
                              <w:divBdr>
                                <w:top w:val="none" w:sz="0" w:space="0" w:color="auto"/>
                                <w:left w:val="none" w:sz="0" w:space="0" w:color="auto"/>
                                <w:bottom w:val="none" w:sz="0" w:space="0" w:color="auto"/>
                                <w:right w:val="none" w:sz="0" w:space="0" w:color="auto"/>
                              </w:divBdr>
                              <w:divsChild>
                                <w:div w:id="133522537">
                                  <w:marLeft w:val="0"/>
                                  <w:marRight w:val="0"/>
                                  <w:marTop w:val="0"/>
                                  <w:marBottom w:val="0"/>
                                  <w:divBdr>
                                    <w:top w:val="none" w:sz="0" w:space="0" w:color="auto"/>
                                    <w:left w:val="none" w:sz="0" w:space="0" w:color="auto"/>
                                    <w:bottom w:val="none" w:sz="0" w:space="0" w:color="auto"/>
                                    <w:right w:val="none" w:sz="0" w:space="0" w:color="auto"/>
                                  </w:divBdr>
                                  <w:divsChild>
                                    <w:div w:id="133522548">
                                      <w:marLeft w:val="0"/>
                                      <w:marRight w:val="0"/>
                                      <w:marTop w:val="0"/>
                                      <w:marBottom w:val="0"/>
                                      <w:divBdr>
                                        <w:top w:val="none" w:sz="0" w:space="0" w:color="auto"/>
                                        <w:left w:val="none" w:sz="0" w:space="0" w:color="auto"/>
                                        <w:bottom w:val="none" w:sz="0" w:space="0" w:color="auto"/>
                                        <w:right w:val="none" w:sz="0" w:space="0" w:color="auto"/>
                                      </w:divBdr>
                                      <w:divsChild>
                                        <w:div w:id="133522546">
                                          <w:marLeft w:val="0"/>
                                          <w:marRight w:val="0"/>
                                          <w:marTop w:val="0"/>
                                          <w:marBottom w:val="0"/>
                                          <w:divBdr>
                                            <w:top w:val="none" w:sz="0" w:space="0" w:color="auto"/>
                                            <w:left w:val="none" w:sz="0" w:space="0" w:color="auto"/>
                                            <w:bottom w:val="none" w:sz="0" w:space="0" w:color="auto"/>
                                            <w:right w:val="none" w:sz="0" w:space="0" w:color="auto"/>
                                          </w:divBdr>
                                          <w:divsChild>
                                            <w:div w:id="133522533">
                                              <w:marLeft w:val="0"/>
                                              <w:marRight w:val="0"/>
                                              <w:marTop w:val="0"/>
                                              <w:marBottom w:val="0"/>
                                              <w:divBdr>
                                                <w:top w:val="none" w:sz="0" w:space="0" w:color="auto"/>
                                                <w:left w:val="none" w:sz="0" w:space="0" w:color="auto"/>
                                                <w:bottom w:val="none" w:sz="0" w:space="0" w:color="auto"/>
                                                <w:right w:val="none" w:sz="0" w:space="0" w:color="auto"/>
                                              </w:divBdr>
                                              <w:divsChild>
                                                <w:div w:id="1335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522534">
      <w:marLeft w:val="0"/>
      <w:marRight w:val="0"/>
      <w:marTop w:val="0"/>
      <w:marBottom w:val="0"/>
      <w:divBdr>
        <w:top w:val="none" w:sz="0" w:space="0" w:color="auto"/>
        <w:left w:val="none" w:sz="0" w:space="0" w:color="auto"/>
        <w:bottom w:val="none" w:sz="0" w:space="0" w:color="auto"/>
        <w:right w:val="none" w:sz="0" w:space="0" w:color="auto"/>
      </w:divBdr>
    </w:div>
    <w:div w:id="133522544">
      <w:marLeft w:val="0"/>
      <w:marRight w:val="0"/>
      <w:marTop w:val="0"/>
      <w:marBottom w:val="0"/>
      <w:divBdr>
        <w:top w:val="none" w:sz="0" w:space="0" w:color="auto"/>
        <w:left w:val="none" w:sz="0" w:space="0" w:color="auto"/>
        <w:bottom w:val="none" w:sz="0" w:space="0" w:color="auto"/>
        <w:right w:val="none" w:sz="0" w:space="0" w:color="auto"/>
      </w:divBdr>
      <w:divsChild>
        <w:div w:id="133522540">
          <w:marLeft w:val="0"/>
          <w:marRight w:val="0"/>
          <w:marTop w:val="0"/>
          <w:marBottom w:val="0"/>
          <w:divBdr>
            <w:top w:val="none" w:sz="0" w:space="0" w:color="auto"/>
            <w:left w:val="none" w:sz="0" w:space="0" w:color="auto"/>
            <w:bottom w:val="none" w:sz="0" w:space="0" w:color="auto"/>
            <w:right w:val="none" w:sz="0" w:space="0" w:color="auto"/>
          </w:divBdr>
          <w:divsChild>
            <w:div w:id="133522542">
              <w:marLeft w:val="0"/>
              <w:marRight w:val="0"/>
              <w:marTop w:val="0"/>
              <w:marBottom w:val="0"/>
              <w:divBdr>
                <w:top w:val="none" w:sz="0" w:space="0" w:color="auto"/>
                <w:left w:val="none" w:sz="0" w:space="0" w:color="auto"/>
                <w:bottom w:val="none" w:sz="0" w:space="0" w:color="auto"/>
                <w:right w:val="none" w:sz="0" w:space="0" w:color="auto"/>
              </w:divBdr>
              <w:divsChild>
                <w:div w:id="133522531">
                  <w:marLeft w:val="0"/>
                  <w:marRight w:val="0"/>
                  <w:marTop w:val="0"/>
                  <w:marBottom w:val="0"/>
                  <w:divBdr>
                    <w:top w:val="none" w:sz="0" w:space="0" w:color="auto"/>
                    <w:left w:val="none" w:sz="0" w:space="0" w:color="auto"/>
                    <w:bottom w:val="none" w:sz="0" w:space="0" w:color="auto"/>
                    <w:right w:val="none" w:sz="0" w:space="0" w:color="auto"/>
                  </w:divBdr>
                  <w:divsChild>
                    <w:div w:id="133522551">
                      <w:marLeft w:val="0"/>
                      <w:marRight w:val="0"/>
                      <w:marTop w:val="0"/>
                      <w:marBottom w:val="0"/>
                      <w:divBdr>
                        <w:top w:val="none" w:sz="0" w:space="0" w:color="auto"/>
                        <w:left w:val="none" w:sz="0" w:space="0" w:color="auto"/>
                        <w:bottom w:val="none" w:sz="0" w:space="0" w:color="auto"/>
                        <w:right w:val="none" w:sz="0" w:space="0" w:color="auto"/>
                      </w:divBdr>
                      <w:divsChild>
                        <w:div w:id="133522547">
                          <w:marLeft w:val="0"/>
                          <w:marRight w:val="0"/>
                          <w:marTop w:val="0"/>
                          <w:marBottom w:val="0"/>
                          <w:divBdr>
                            <w:top w:val="none" w:sz="0" w:space="0" w:color="auto"/>
                            <w:left w:val="none" w:sz="0" w:space="0" w:color="auto"/>
                            <w:bottom w:val="none" w:sz="0" w:space="0" w:color="auto"/>
                            <w:right w:val="none" w:sz="0" w:space="0" w:color="auto"/>
                          </w:divBdr>
                          <w:divsChild>
                            <w:div w:id="133522538">
                              <w:marLeft w:val="0"/>
                              <w:marRight w:val="0"/>
                              <w:marTop w:val="0"/>
                              <w:marBottom w:val="0"/>
                              <w:divBdr>
                                <w:top w:val="none" w:sz="0" w:space="0" w:color="auto"/>
                                <w:left w:val="none" w:sz="0" w:space="0" w:color="auto"/>
                                <w:bottom w:val="none" w:sz="0" w:space="0" w:color="auto"/>
                                <w:right w:val="none" w:sz="0" w:space="0" w:color="auto"/>
                              </w:divBdr>
                              <w:divsChild>
                                <w:div w:id="133522549">
                                  <w:marLeft w:val="0"/>
                                  <w:marRight w:val="0"/>
                                  <w:marTop w:val="0"/>
                                  <w:marBottom w:val="0"/>
                                  <w:divBdr>
                                    <w:top w:val="none" w:sz="0" w:space="0" w:color="auto"/>
                                    <w:left w:val="none" w:sz="0" w:space="0" w:color="auto"/>
                                    <w:bottom w:val="none" w:sz="0" w:space="0" w:color="auto"/>
                                    <w:right w:val="none" w:sz="0" w:space="0" w:color="auto"/>
                                  </w:divBdr>
                                  <w:divsChild>
                                    <w:div w:id="133522539">
                                      <w:marLeft w:val="0"/>
                                      <w:marRight w:val="0"/>
                                      <w:marTop w:val="0"/>
                                      <w:marBottom w:val="0"/>
                                      <w:divBdr>
                                        <w:top w:val="none" w:sz="0" w:space="0" w:color="auto"/>
                                        <w:left w:val="none" w:sz="0" w:space="0" w:color="auto"/>
                                        <w:bottom w:val="none" w:sz="0" w:space="0" w:color="auto"/>
                                        <w:right w:val="none" w:sz="0" w:space="0" w:color="auto"/>
                                      </w:divBdr>
                                      <w:divsChild>
                                        <w:div w:id="133522532">
                                          <w:marLeft w:val="0"/>
                                          <w:marRight w:val="0"/>
                                          <w:marTop w:val="0"/>
                                          <w:marBottom w:val="0"/>
                                          <w:divBdr>
                                            <w:top w:val="none" w:sz="0" w:space="0" w:color="auto"/>
                                            <w:left w:val="none" w:sz="0" w:space="0" w:color="auto"/>
                                            <w:bottom w:val="none" w:sz="0" w:space="0" w:color="auto"/>
                                            <w:right w:val="none" w:sz="0" w:space="0" w:color="auto"/>
                                          </w:divBdr>
                                          <w:divsChild>
                                            <w:div w:id="133522527">
                                              <w:marLeft w:val="0"/>
                                              <w:marRight w:val="0"/>
                                              <w:marTop w:val="0"/>
                                              <w:marBottom w:val="0"/>
                                              <w:divBdr>
                                                <w:top w:val="none" w:sz="0" w:space="0" w:color="auto"/>
                                                <w:left w:val="none" w:sz="0" w:space="0" w:color="auto"/>
                                                <w:bottom w:val="none" w:sz="0" w:space="0" w:color="auto"/>
                                                <w:right w:val="none" w:sz="0" w:space="0" w:color="auto"/>
                                              </w:divBdr>
                                              <w:divsChild>
                                                <w:div w:id="1335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282148">
      <w:bodyDiv w:val="1"/>
      <w:marLeft w:val="0"/>
      <w:marRight w:val="0"/>
      <w:marTop w:val="0"/>
      <w:marBottom w:val="0"/>
      <w:divBdr>
        <w:top w:val="none" w:sz="0" w:space="0" w:color="auto"/>
        <w:left w:val="none" w:sz="0" w:space="0" w:color="auto"/>
        <w:bottom w:val="none" w:sz="0" w:space="0" w:color="auto"/>
        <w:right w:val="none" w:sz="0" w:space="0" w:color="auto"/>
      </w:divBdr>
    </w:div>
    <w:div w:id="687758843">
      <w:bodyDiv w:val="1"/>
      <w:marLeft w:val="0"/>
      <w:marRight w:val="0"/>
      <w:marTop w:val="0"/>
      <w:marBottom w:val="0"/>
      <w:divBdr>
        <w:top w:val="none" w:sz="0" w:space="0" w:color="auto"/>
        <w:left w:val="none" w:sz="0" w:space="0" w:color="auto"/>
        <w:bottom w:val="none" w:sz="0" w:space="0" w:color="auto"/>
        <w:right w:val="none" w:sz="0" w:space="0" w:color="auto"/>
      </w:divBdr>
    </w:div>
    <w:div w:id="1701321762">
      <w:bodyDiv w:val="1"/>
      <w:marLeft w:val="0"/>
      <w:marRight w:val="0"/>
      <w:marTop w:val="0"/>
      <w:marBottom w:val="0"/>
      <w:divBdr>
        <w:top w:val="none" w:sz="0" w:space="0" w:color="auto"/>
        <w:left w:val="none" w:sz="0" w:space="0" w:color="auto"/>
        <w:bottom w:val="none" w:sz="0" w:space="0" w:color="auto"/>
        <w:right w:val="none" w:sz="0" w:space="0" w:color="auto"/>
      </w:divBdr>
    </w:div>
    <w:div w:id="17729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user/NeopacTheTu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twitter.com/HoffmannNeopa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company/hoffmann-neopac" TargetMode="External"/><Relationship Id="rId5" Type="http://schemas.openxmlformats.org/officeDocument/2006/relationships/numbering" Target="numbering.xml"/><Relationship Id="rId15" Type="http://schemas.openxmlformats.org/officeDocument/2006/relationships/hyperlink" Target="http://www.neopac.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nelia.schmid@neopac.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FF1A20521F6C4C88F565336CBBDFEF" ma:contentTypeVersion="4" ma:contentTypeDescription="Ein neues Dokument erstellen." ma:contentTypeScope="" ma:versionID="df0341403c9ce7ca3b907b7cb7c0a7bd">
  <xsd:schema xmlns:xsd="http://www.w3.org/2001/XMLSchema" xmlns:xs="http://www.w3.org/2001/XMLSchema" xmlns:p="http://schemas.microsoft.com/office/2006/metadata/properties" xmlns:ns2="49d92b1d-ffbe-40ac-a38a-3d8879aa00e9" targetNamespace="http://schemas.microsoft.com/office/2006/metadata/properties" ma:root="true" ma:fieldsID="ebd1e3c83323bae825aa206e7d52d3ce" ns2:_="">
    <xsd:import namespace="49d92b1d-ffbe-40ac-a38a-3d8879aa00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92b1d-ffbe-40ac-a38a-3d8879aa0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446A7-5965-4F7A-A9A5-A7A070523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92b1d-ffbe-40ac-a38a-3d8879aa0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3D988-0731-4417-8244-D2F58750380F}">
  <ds:schemaRefs>
    <ds:schemaRef ds:uri="http://schemas.microsoft.com/sharepoint/v3/contenttype/forms"/>
  </ds:schemaRefs>
</ds:datastoreItem>
</file>

<file path=customXml/itemProps3.xml><?xml version="1.0" encoding="utf-8"?>
<ds:datastoreItem xmlns:ds="http://schemas.openxmlformats.org/officeDocument/2006/customXml" ds:itemID="{5738BFB2-D5A6-4821-8B0C-07FECF2F0F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9A9CD8-410D-43BE-AF6A-82FD49ED62F9}">
  <ds:schemaRefs>
    <ds:schemaRef ds:uri="http://schemas.openxmlformats.org/officeDocument/2006/bibliography"/>
  </ds:schemaRefs>
</ds:datastoreItem>
</file>

<file path=docMetadata/LabelInfo.xml><?xml version="1.0" encoding="utf-8"?>
<clbl:labelList xmlns:clbl="http://schemas.microsoft.com/office/2020/mipLabelMetadata">
  <clbl:label id="{da6f3b01-c9f8-4aad-bc2f-77b679753e40}" enabled="0" method="" siteId="{da6f3b01-c9f8-4aad-bc2f-77b679753e40}"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2030</Characters>
  <Application>Microsoft Office Word</Application>
  <DocSecurity>0</DocSecurity>
  <Lines>16</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Hoffmann Neopac AG</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Schmid Cornelia</dc:creator>
  <cp:lastModifiedBy>Tinner Myriam</cp:lastModifiedBy>
  <cp:revision>4</cp:revision>
  <cp:lastPrinted>2017-03-21T10:59:00Z</cp:lastPrinted>
  <dcterms:created xsi:type="dcterms:W3CDTF">2024-10-01T15:18:00Z</dcterms:created>
  <dcterms:modified xsi:type="dcterms:W3CDTF">2024-10-02T14:33:00Z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0x01010036FF1A20521F6C4C88F565336CBBDFEF</vt:lpwstr>
  </property>
</Properties>
</file>